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3CE32" w14:textId="77777777" w:rsidR="00EB56A7" w:rsidRPr="00EB6508" w:rsidRDefault="00EB56A7" w:rsidP="00EB56A7">
      <w:pPr>
        <w:spacing w:after="0"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EB6508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4B959EF1" wp14:editId="45FF5B24">
            <wp:extent cx="581025" cy="647700"/>
            <wp:effectExtent l="19050" t="0" r="9525" b="0"/>
            <wp:docPr id="2" name="Picture 1" descr="G:\92581427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25814271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508">
        <w:rPr>
          <w:rFonts w:ascii="Times New Roman" w:hAnsi="Times New Roman" w:cs="Times New Roman"/>
          <w:b/>
        </w:rPr>
        <w:t xml:space="preserve">      ST. JOSEPH’S COLLEGE (AUTONOMOUS), BANGALORE-27</w:t>
      </w:r>
    </w:p>
    <w:p w14:paraId="483A4408" w14:textId="0A3A0D73" w:rsidR="00EB56A7" w:rsidRPr="00EB6508" w:rsidRDefault="00EB56A7" w:rsidP="00EB56A7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EB650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BA VI SEMESTER EXAM (HEP/EPS</w:t>
      </w:r>
      <w:proofErr w:type="gramStart"/>
      <w:r>
        <w:rPr>
          <w:rFonts w:ascii="Times New Roman" w:hAnsi="Times New Roman" w:cs="Times New Roman"/>
          <w:b/>
        </w:rPr>
        <w:t>),</w:t>
      </w:r>
      <w:r w:rsidR="00EB1915">
        <w:rPr>
          <w:rFonts w:ascii="Times New Roman" w:hAnsi="Times New Roman" w:cs="Times New Roman"/>
          <w:b/>
        </w:rPr>
        <w:t>NOVEMBER</w:t>
      </w:r>
      <w:proofErr w:type="gramEnd"/>
      <w:r w:rsidR="00EB191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, 2020</w:t>
      </w:r>
    </w:p>
    <w:p w14:paraId="7E50C816" w14:textId="77777777" w:rsidR="00EB56A7" w:rsidRPr="00EB6508" w:rsidRDefault="00EB56A7" w:rsidP="00EB56A7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EB6508">
        <w:rPr>
          <w:rFonts w:ascii="Times New Roman" w:hAnsi="Times New Roman" w:cs="Times New Roman"/>
          <w:b/>
        </w:rPr>
        <w:t xml:space="preserve">        POLITICAL SCIENCE</w:t>
      </w:r>
      <w:r>
        <w:rPr>
          <w:rFonts w:ascii="Times New Roman" w:hAnsi="Times New Roman" w:cs="Times New Roman"/>
          <w:b/>
        </w:rPr>
        <w:t xml:space="preserve"> </w:t>
      </w:r>
    </w:p>
    <w:p w14:paraId="7C18E462" w14:textId="77777777" w:rsidR="00EB56A7" w:rsidRPr="00EB6508" w:rsidRDefault="00EB56A7" w:rsidP="00EB56A7">
      <w:pPr>
        <w:spacing w:line="240" w:lineRule="auto"/>
        <w:ind w:left="-284" w:right="-188"/>
        <w:contextualSpacing/>
        <w:jc w:val="center"/>
        <w:rPr>
          <w:rFonts w:ascii="Times New Roman" w:hAnsi="Times New Roman" w:cs="Times New Roman"/>
          <w:b/>
        </w:rPr>
      </w:pPr>
      <w:r w:rsidRPr="00EB6508">
        <w:rPr>
          <w:rFonts w:ascii="Times New Roman" w:hAnsi="Times New Roman" w:cs="Times New Roman"/>
          <w:b/>
        </w:rPr>
        <w:t xml:space="preserve">               PS 6117: INTERNATIONAL RELATIONS: INSTITUTIONS</w:t>
      </w:r>
      <w:r>
        <w:rPr>
          <w:rFonts w:ascii="Times New Roman" w:hAnsi="Times New Roman" w:cs="Times New Roman"/>
          <w:b/>
        </w:rPr>
        <w:t>, PROCESS AND ISSUES</w:t>
      </w:r>
    </w:p>
    <w:p w14:paraId="61FE6F1F" w14:textId="77777777" w:rsidR="00EB56A7" w:rsidRDefault="00EB56A7" w:rsidP="00937F15">
      <w:pPr>
        <w:jc w:val="both"/>
        <w:rPr>
          <w:rFonts w:ascii="Arial" w:hAnsi="Arial" w:cs="Arial"/>
          <w:b/>
          <w:sz w:val="24"/>
          <w:szCs w:val="24"/>
        </w:rPr>
      </w:pPr>
    </w:p>
    <w:p w14:paraId="78F9EB46" w14:textId="77777777" w:rsidR="00937F15" w:rsidRPr="00383170" w:rsidRDefault="00937F15" w:rsidP="00EB56A7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Time 2 ½ hrs</w:t>
      </w:r>
      <w:r w:rsidR="00EB56A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383170">
        <w:rPr>
          <w:rFonts w:ascii="Arial" w:hAnsi="Arial" w:cs="Arial"/>
          <w:b/>
          <w:sz w:val="24"/>
          <w:szCs w:val="24"/>
        </w:rPr>
        <w:t>Maximum Marks: 70</w:t>
      </w:r>
    </w:p>
    <w:p w14:paraId="26C3D5AA" w14:textId="77777777" w:rsidR="00937F15" w:rsidRPr="00383170" w:rsidRDefault="00937F15" w:rsidP="00937F15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ab/>
        <w:t>Section A</w:t>
      </w:r>
      <w:r w:rsidRPr="00383170">
        <w:rPr>
          <w:rFonts w:ascii="Arial" w:hAnsi="Arial" w:cs="Arial"/>
          <w:b/>
          <w:sz w:val="24"/>
          <w:szCs w:val="24"/>
        </w:rPr>
        <w:tab/>
      </w:r>
    </w:p>
    <w:p w14:paraId="41E8B0B3" w14:textId="77777777" w:rsidR="00937F15" w:rsidRPr="00BC6B83" w:rsidRDefault="00937F15" w:rsidP="00937F15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four</w:t>
      </w:r>
      <w:r w:rsidRPr="00BC6B83">
        <w:rPr>
          <w:rFonts w:ascii="Arial" w:hAnsi="Arial" w:cs="Arial"/>
          <w:u w:val="single"/>
        </w:rPr>
        <w:t xml:space="preserve"> of the following questions in about 60 words each.                 </w:t>
      </w:r>
      <w:r w:rsidRPr="00BC6B83">
        <w:rPr>
          <w:rFonts w:ascii="Arial" w:hAnsi="Arial" w:cs="Arial"/>
        </w:rPr>
        <w:t>(4X4=16)</w:t>
      </w:r>
    </w:p>
    <w:p w14:paraId="16CFA9FB" w14:textId="77777777" w:rsidR="00937F15" w:rsidRDefault="00A440DE" w:rsidP="00A440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objectives of United Nations in</w:t>
      </w:r>
      <w:r w:rsidR="00EB56A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contemporary world?</w:t>
      </w:r>
    </w:p>
    <w:p w14:paraId="37B8CBB0" w14:textId="77777777" w:rsidR="00A440DE" w:rsidRDefault="00EB56A7" w:rsidP="00A440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Domestic law and I</w:t>
      </w:r>
      <w:r w:rsidR="00A440DE">
        <w:rPr>
          <w:rFonts w:ascii="Arial" w:hAnsi="Arial" w:cs="Arial"/>
        </w:rPr>
        <w:t>nternational law.</w:t>
      </w:r>
    </w:p>
    <w:p w14:paraId="476B000B" w14:textId="77777777" w:rsidR="00A440DE" w:rsidRDefault="00EB56A7" w:rsidP="00A440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G</w:t>
      </w:r>
      <w:r w:rsidR="00A440DE">
        <w:rPr>
          <w:rFonts w:ascii="Arial" w:hAnsi="Arial" w:cs="Arial"/>
        </w:rPr>
        <w:t>lobal civil society?</w:t>
      </w:r>
    </w:p>
    <w:p w14:paraId="6EED8F6B" w14:textId="77777777" w:rsidR="00A440DE" w:rsidRDefault="00A440DE" w:rsidP="00A440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New International Economic Order (NIEO)?</w:t>
      </w:r>
    </w:p>
    <w:p w14:paraId="2AA3EB84" w14:textId="77777777" w:rsidR="001254CC" w:rsidRDefault="00EB56A7" w:rsidP="001254C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India’s stand on NPT?</w:t>
      </w:r>
    </w:p>
    <w:p w14:paraId="6D8EF34D" w14:textId="77777777" w:rsidR="00A440DE" w:rsidRPr="00A440DE" w:rsidRDefault="00A440DE" w:rsidP="001254CC">
      <w:pPr>
        <w:pStyle w:val="ListParagraph"/>
        <w:ind w:left="1080"/>
        <w:jc w:val="both"/>
        <w:rPr>
          <w:rFonts w:ascii="Arial" w:hAnsi="Arial" w:cs="Arial"/>
        </w:rPr>
      </w:pPr>
    </w:p>
    <w:p w14:paraId="2018D4B3" w14:textId="77777777" w:rsidR="00937F15" w:rsidRDefault="00937F15" w:rsidP="00937F15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Section B</w:t>
      </w:r>
    </w:p>
    <w:p w14:paraId="73A49717" w14:textId="77777777" w:rsidR="00937F15" w:rsidRPr="00BC6B83" w:rsidRDefault="00937F15" w:rsidP="00937F15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Three</w:t>
      </w:r>
      <w:r w:rsidRPr="00BC6B83">
        <w:rPr>
          <w:rFonts w:ascii="Arial" w:hAnsi="Arial" w:cs="Arial"/>
          <w:u w:val="single"/>
        </w:rPr>
        <w:t xml:space="preserve"> of the following questions in about 150 words each</w:t>
      </w:r>
      <w:r w:rsidRPr="00BC6B83">
        <w:rPr>
          <w:rFonts w:ascii="Arial" w:hAnsi="Arial" w:cs="Arial"/>
        </w:rPr>
        <w:t xml:space="preserve">           </w:t>
      </w:r>
      <w:proofErr w:type="gramStart"/>
      <w:r w:rsidRPr="00BC6B83">
        <w:rPr>
          <w:rFonts w:ascii="Arial" w:hAnsi="Arial" w:cs="Arial"/>
        </w:rPr>
        <w:t xml:space="preserve">   (</w:t>
      </w:r>
      <w:proofErr w:type="gramEnd"/>
      <w:r w:rsidRPr="00BC6B83">
        <w:rPr>
          <w:rFonts w:ascii="Arial" w:hAnsi="Arial" w:cs="Arial"/>
        </w:rPr>
        <w:t>3X8=24)</w:t>
      </w:r>
    </w:p>
    <w:p w14:paraId="0C4532D0" w14:textId="77777777" w:rsidR="00937F15" w:rsidRDefault="00CB3D4A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</w:t>
      </w:r>
      <w:r w:rsidR="00D9643E">
        <w:rPr>
          <w:rFonts w:ascii="Arial" w:hAnsi="Arial" w:cs="Arial"/>
        </w:rPr>
        <w:t>cuss the composition and fun</w:t>
      </w:r>
      <w:r>
        <w:rPr>
          <w:rFonts w:ascii="Arial" w:hAnsi="Arial" w:cs="Arial"/>
        </w:rPr>
        <w:t xml:space="preserve">ctions of United Nations </w:t>
      </w:r>
      <w:r w:rsidR="00D9643E">
        <w:rPr>
          <w:rFonts w:ascii="Arial" w:hAnsi="Arial" w:cs="Arial"/>
        </w:rPr>
        <w:t>Economic</w:t>
      </w:r>
      <w:r>
        <w:rPr>
          <w:rFonts w:ascii="Arial" w:hAnsi="Arial" w:cs="Arial"/>
        </w:rPr>
        <w:t xml:space="preserve"> and Social</w:t>
      </w:r>
      <w:r w:rsidR="00D9643E">
        <w:rPr>
          <w:rFonts w:ascii="Arial" w:hAnsi="Arial" w:cs="Arial"/>
        </w:rPr>
        <w:t xml:space="preserve"> Council.</w:t>
      </w:r>
    </w:p>
    <w:p w14:paraId="55BB06F0" w14:textId="77777777" w:rsidR="00D9643E" w:rsidRDefault="008F03AE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role</w:t>
      </w:r>
      <w:r w:rsidR="00D9643E">
        <w:rPr>
          <w:rFonts w:ascii="Arial" w:hAnsi="Arial" w:cs="Arial"/>
        </w:rPr>
        <w:t xml:space="preserve"> of </w:t>
      </w:r>
      <w:r w:rsidR="00CB3D4A">
        <w:rPr>
          <w:rFonts w:ascii="Arial" w:hAnsi="Arial" w:cs="Arial"/>
        </w:rPr>
        <w:t>I</w:t>
      </w:r>
      <w:r w:rsidR="00D9643E">
        <w:rPr>
          <w:rFonts w:ascii="Arial" w:hAnsi="Arial" w:cs="Arial"/>
        </w:rPr>
        <w:t>NGOs in protecting Human Rights</w:t>
      </w:r>
      <w:r w:rsidR="00CB3D4A">
        <w:rPr>
          <w:rFonts w:ascii="Arial" w:hAnsi="Arial" w:cs="Arial"/>
        </w:rPr>
        <w:t>.</w:t>
      </w:r>
    </w:p>
    <w:p w14:paraId="030619EE" w14:textId="77777777" w:rsidR="00D9643E" w:rsidRDefault="000C0FC2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major features of Economic Liberalism</w:t>
      </w:r>
    </w:p>
    <w:p w14:paraId="1C1D72CA" w14:textId="77777777" w:rsidR="000C0FC2" w:rsidRPr="000C0FC2" w:rsidRDefault="000C0FC2" w:rsidP="000C0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 a short note on</w:t>
      </w:r>
      <w:r w:rsidR="00CB3D4A">
        <w:rPr>
          <w:rFonts w:ascii="Arial" w:hAnsi="Arial" w:cs="Arial"/>
        </w:rPr>
        <w:t xml:space="preserve"> (in about 75 words each</w:t>
      </w:r>
      <w:proofErr w:type="gramStart"/>
      <w:r w:rsidR="00CB3D4A">
        <w:rPr>
          <w:rFonts w:ascii="Arial" w:hAnsi="Arial" w:cs="Arial"/>
        </w:rPr>
        <w:t>) :</w:t>
      </w:r>
      <w:proofErr w:type="gramEnd"/>
      <w:r w:rsidR="00CB3D4A">
        <w:rPr>
          <w:rFonts w:ascii="Arial" w:hAnsi="Arial" w:cs="Arial"/>
        </w:rPr>
        <w:t xml:space="preserve"> a). Global Governance &amp; b)</w:t>
      </w:r>
      <w:r>
        <w:rPr>
          <w:rFonts w:ascii="Arial" w:hAnsi="Arial" w:cs="Arial"/>
        </w:rPr>
        <w:t xml:space="preserve"> Look East Policy</w:t>
      </w:r>
    </w:p>
    <w:p w14:paraId="30C9731F" w14:textId="77777777" w:rsidR="00937F15" w:rsidRPr="00383170" w:rsidRDefault="00EC60AD" w:rsidP="00937F15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14:paraId="3B523E89" w14:textId="77777777" w:rsidR="00937F15" w:rsidRPr="00BC6B83" w:rsidRDefault="00937F15" w:rsidP="00937F15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III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Two</w:t>
      </w:r>
      <w:r w:rsidRPr="00BC6B83">
        <w:rPr>
          <w:rFonts w:ascii="Arial" w:hAnsi="Arial" w:cs="Arial"/>
          <w:u w:val="single"/>
        </w:rPr>
        <w:t xml:space="preserve"> of the following questions in about 250 words each</w:t>
      </w:r>
      <w:r w:rsidRPr="00BC6B83">
        <w:rPr>
          <w:rFonts w:ascii="Arial" w:hAnsi="Arial" w:cs="Arial"/>
        </w:rPr>
        <w:t xml:space="preserve">            </w:t>
      </w:r>
      <w:proofErr w:type="gramStart"/>
      <w:r w:rsidRPr="00BC6B83">
        <w:rPr>
          <w:rFonts w:ascii="Arial" w:hAnsi="Arial" w:cs="Arial"/>
        </w:rPr>
        <w:t xml:space="preserve">   (</w:t>
      </w:r>
      <w:proofErr w:type="gramEnd"/>
      <w:r w:rsidRPr="00BC6B83">
        <w:rPr>
          <w:rFonts w:ascii="Arial" w:hAnsi="Arial" w:cs="Arial"/>
        </w:rPr>
        <w:t>2X15=30)</w:t>
      </w:r>
    </w:p>
    <w:p w14:paraId="5D35D22D" w14:textId="77777777" w:rsidR="00937F15" w:rsidRDefault="000C0FC2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the role of United Nations in countering </w:t>
      </w:r>
      <w:r w:rsidR="00BE10BC">
        <w:rPr>
          <w:rFonts w:ascii="Arial" w:hAnsi="Arial" w:cs="Arial"/>
        </w:rPr>
        <w:t>International T</w:t>
      </w:r>
      <w:r w:rsidR="008F03AE">
        <w:rPr>
          <w:rFonts w:ascii="Arial" w:hAnsi="Arial" w:cs="Arial"/>
        </w:rPr>
        <w:t>errorism</w:t>
      </w:r>
    </w:p>
    <w:p w14:paraId="74CD0254" w14:textId="77777777" w:rsidR="00937F15" w:rsidRDefault="00BE10BC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Bring out the meaning, features and sources of International Law. </w:t>
      </w:r>
    </w:p>
    <w:p w14:paraId="77DF45A0" w14:textId="77777777" w:rsidR="00BE10BC" w:rsidRDefault="00BE10BC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varieties of Global Governance.</w:t>
      </w:r>
    </w:p>
    <w:p w14:paraId="4B7F07BB" w14:textId="77777777" w:rsidR="009B40D0" w:rsidRPr="00161004" w:rsidRDefault="006239C6" w:rsidP="0016100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Writes short notes on the following in about 80 words </w:t>
      </w:r>
      <w:proofErr w:type="gramStart"/>
      <w:r>
        <w:rPr>
          <w:rFonts w:ascii="Arial" w:hAnsi="Arial" w:cs="Arial"/>
        </w:rPr>
        <w:t>each :</w:t>
      </w:r>
      <w:proofErr w:type="gramEnd"/>
    </w:p>
    <w:p w14:paraId="63586D78" w14:textId="77777777" w:rsidR="00937F15" w:rsidRDefault="008F03AE" w:rsidP="009B40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Special Drawing Rights (SDR) in IMF</w:t>
      </w:r>
    </w:p>
    <w:p w14:paraId="526C7AF2" w14:textId="77777777" w:rsidR="00161004" w:rsidRDefault="008F03AE" w:rsidP="009B40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Significance of Multi-lateral organizations</w:t>
      </w:r>
    </w:p>
    <w:p w14:paraId="26B57467" w14:textId="77777777" w:rsidR="001045E6" w:rsidRDefault="00BE6050" w:rsidP="00F1160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Indo-US Relations</w:t>
      </w:r>
    </w:p>
    <w:p w14:paraId="1A3F48C5" w14:textId="77777777" w:rsidR="00BE6050" w:rsidRDefault="00BE6050" w:rsidP="00BE6050">
      <w:pPr>
        <w:jc w:val="both"/>
        <w:rPr>
          <w:rFonts w:ascii="Arial" w:hAnsi="Arial" w:cs="Arial"/>
        </w:rPr>
      </w:pPr>
    </w:p>
    <w:p w14:paraId="08D76DA2" w14:textId="77777777" w:rsidR="00BE6050" w:rsidRPr="00BE6050" w:rsidRDefault="00BE6050" w:rsidP="00BE605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 6117-B-19</w:t>
      </w:r>
    </w:p>
    <w:sectPr w:rsidR="00BE6050" w:rsidRPr="00BE6050" w:rsidSect="00044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C91AC" w14:textId="77777777" w:rsidR="00F76B58" w:rsidRDefault="00F76B58" w:rsidP="00EB1915">
      <w:pPr>
        <w:spacing w:after="0" w:line="240" w:lineRule="auto"/>
      </w:pPr>
      <w:r>
        <w:separator/>
      </w:r>
    </w:p>
  </w:endnote>
  <w:endnote w:type="continuationSeparator" w:id="0">
    <w:p w14:paraId="7049BC60" w14:textId="77777777" w:rsidR="00F76B58" w:rsidRDefault="00F76B58" w:rsidP="00EB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CCA7" w14:textId="77777777" w:rsidR="00EB1915" w:rsidRDefault="00EB1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C215" w14:textId="77777777" w:rsidR="00EB1915" w:rsidRDefault="00EB19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3A301" w14:textId="77777777" w:rsidR="00EB1915" w:rsidRDefault="00EB1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83997" w14:textId="77777777" w:rsidR="00F76B58" w:rsidRDefault="00F76B58" w:rsidP="00EB1915">
      <w:pPr>
        <w:spacing w:after="0" w:line="240" w:lineRule="auto"/>
      </w:pPr>
      <w:r>
        <w:separator/>
      </w:r>
    </w:p>
  </w:footnote>
  <w:footnote w:type="continuationSeparator" w:id="0">
    <w:p w14:paraId="03DA5979" w14:textId="77777777" w:rsidR="00F76B58" w:rsidRDefault="00F76B58" w:rsidP="00EB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0CC8" w14:textId="77777777" w:rsidR="00EB1915" w:rsidRDefault="00EB1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282737"/>
      <w:docPartObj>
        <w:docPartGallery w:val="Watermarks"/>
        <w:docPartUnique/>
      </w:docPartObj>
    </w:sdtPr>
    <w:sdtContent>
      <w:p w14:paraId="258A03DB" w14:textId="7C026AAC" w:rsidR="00EB1915" w:rsidRDefault="00EB1915">
        <w:pPr>
          <w:pStyle w:val="Header"/>
        </w:pPr>
        <w:r>
          <w:rPr>
            <w:noProof/>
          </w:rPr>
          <w:pict w14:anchorId="0AE106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-67.85pt;margin-top:313.9pt;width:623.2pt;height:36.65pt;rotation:315;z-index:-251657216;mso-position-horizontal-relative:margin;mso-position-vertical-relative:margin" o:allowincell="f" fillcolor="#205867 [1608]" stroked="f">
              <v:textpath style="font-family:&quot;Arial&quot;;font-size:1pt" string="USED FOR END SEM NOVEMBER-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7BBD" w14:textId="77777777" w:rsidR="00EB1915" w:rsidRDefault="00EB1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204AE"/>
    <w:multiLevelType w:val="hybridMultilevel"/>
    <w:tmpl w:val="D9144F06"/>
    <w:lvl w:ilvl="0" w:tplc="079E989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15"/>
    <w:rsid w:val="00002663"/>
    <w:rsid w:val="00044946"/>
    <w:rsid w:val="00084FCB"/>
    <w:rsid w:val="000C0FC2"/>
    <w:rsid w:val="001045E6"/>
    <w:rsid w:val="001254CC"/>
    <w:rsid w:val="00142BE9"/>
    <w:rsid w:val="00161004"/>
    <w:rsid w:val="0020428B"/>
    <w:rsid w:val="00276EAD"/>
    <w:rsid w:val="004047D4"/>
    <w:rsid w:val="004855BC"/>
    <w:rsid w:val="005424D5"/>
    <w:rsid w:val="00583F0C"/>
    <w:rsid w:val="006239C6"/>
    <w:rsid w:val="006665EF"/>
    <w:rsid w:val="00715FA9"/>
    <w:rsid w:val="007805C9"/>
    <w:rsid w:val="007E729B"/>
    <w:rsid w:val="007F2082"/>
    <w:rsid w:val="008F03AE"/>
    <w:rsid w:val="00910921"/>
    <w:rsid w:val="00937F15"/>
    <w:rsid w:val="00951249"/>
    <w:rsid w:val="00977E8F"/>
    <w:rsid w:val="009B40D0"/>
    <w:rsid w:val="009E0A5E"/>
    <w:rsid w:val="00A440DE"/>
    <w:rsid w:val="00A536EA"/>
    <w:rsid w:val="00AF375E"/>
    <w:rsid w:val="00B81790"/>
    <w:rsid w:val="00BE10BC"/>
    <w:rsid w:val="00BE6050"/>
    <w:rsid w:val="00C54908"/>
    <w:rsid w:val="00CB3D4A"/>
    <w:rsid w:val="00CB7E70"/>
    <w:rsid w:val="00CE25A9"/>
    <w:rsid w:val="00D21DAC"/>
    <w:rsid w:val="00D7746C"/>
    <w:rsid w:val="00D9643E"/>
    <w:rsid w:val="00E43F1B"/>
    <w:rsid w:val="00EB1915"/>
    <w:rsid w:val="00EB56A7"/>
    <w:rsid w:val="00EC60AD"/>
    <w:rsid w:val="00F11600"/>
    <w:rsid w:val="00F76B58"/>
    <w:rsid w:val="00FD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A34BAC"/>
  <w15:docId w15:val="{DEBC870C-35A2-4D76-A505-6A53B2B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A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B1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1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Jacob Paul V J</cp:lastModifiedBy>
  <cp:revision>67</cp:revision>
  <cp:lastPrinted>2020-12-04T10:57:00Z</cp:lastPrinted>
  <dcterms:created xsi:type="dcterms:W3CDTF">2020-01-24T17:26:00Z</dcterms:created>
  <dcterms:modified xsi:type="dcterms:W3CDTF">2020-12-04T10:57:00Z</dcterms:modified>
</cp:coreProperties>
</file>